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13940" w14:textId="70A2078F" w:rsidR="00A16A3C" w:rsidRDefault="00000000" w:rsidP="00366748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编程教育实验室器材配套采购明细</w:t>
      </w:r>
    </w:p>
    <w:tbl>
      <w:tblPr>
        <w:tblpPr w:leftFromText="180" w:rightFromText="180" w:vertAnchor="text" w:horzAnchor="page" w:tblpX="1512" w:tblpY="299"/>
        <w:tblOverlap w:val="never"/>
        <w:tblW w:w="9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1334"/>
        <w:gridCol w:w="3183"/>
        <w:gridCol w:w="1046"/>
        <w:gridCol w:w="1038"/>
        <w:gridCol w:w="862"/>
        <w:gridCol w:w="1700"/>
      </w:tblGrid>
      <w:tr w:rsidR="00A16A3C" w14:paraId="4E2DACE8" w14:textId="77777777">
        <w:trPr>
          <w:trHeight w:val="9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7F210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326B5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设备名称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8A24F" w14:textId="77777777" w:rsidR="00A16A3C" w:rsidRDefault="00000000">
            <w:pPr>
              <w:ind w:firstLine="295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AE6B2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单价（元）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BF8BE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数量（套）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DB5E5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小</w:t>
            </w:r>
            <w:r>
              <w:rPr>
                <w:rFonts w:hint="eastAsia"/>
                <w:b/>
                <w:bCs/>
                <w:sz w:val="21"/>
                <w:szCs w:val="21"/>
              </w:rPr>
              <w:t>计（元）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B2BC1" w14:textId="77777777" w:rsidR="00A16A3C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A16A3C" w14:paraId="4B7DD27A" w14:textId="77777777">
        <w:trPr>
          <w:trHeight w:val="1361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4F8E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3E4A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小学人工智能编程套装一阶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D2CE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控制器*1、</w:t>
            </w:r>
            <w:bookmarkStart w:id="0" w:name="OLE_LINK9"/>
            <w:r>
              <w:rPr>
                <w:rFonts w:ascii="宋体" w:hAnsi="宋体" w:cs="宋体" w:hint="eastAsia"/>
                <w:sz w:val="20"/>
                <w:szCs w:val="20"/>
              </w:rPr>
              <w:t>触碰</w:t>
            </w:r>
            <w:bookmarkEnd w:id="0"/>
            <w:r>
              <w:rPr>
                <w:rFonts w:ascii="宋体" w:hAnsi="宋体" w:cs="宋体" w:hint="eastAsia"/>
                <w:sz w:val="20"/>
                <w:szCs w:val="20"/>
              </w:rPr>
              <w:t>传感器*1、指南针*1</w:t>
            </w:r>
          </w:p>
          <w:p w14:paraId="18C77759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温湿度传感器*1、人体红外传感器*1、灰色连接线30cm*5、数据线*1、双链接销*5、彩盒*1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56E2B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990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D7AF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7046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11880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A19B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满足3-6年级重庆出版社（小学编程与人工智能）教学，可用作有优质课及创意类赛事比赛器材</w:t>
            </w:r>
          </w:p>
        </w:tc>
      </w:tr>
      <w:tr w:rsidR="00A16A3C" w14:paraId="1FC6E701" w14:textId="77777777">
        <w:trPr>
          <w:trHeight w:val="283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E0823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F9A8C" w14:textId="77777777" w:rsidR="00A16A3C" w:rsidRDefault="00000000">
            <w:pPr>
              <w:tabs>
                <w:tab w:val="left" w:pos="314"/>
              </w:tabs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小学人工智能编程套装二阶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BD60C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小型舵机*1、红外测距传感器*1、超声波传感器*1、AI视觉模块*1、电机 *2、语音识别模块*1、灯带模块*1、光电传感器*1、灰色连接线30cm*5、5020轮毂*2、5020轮胎*2、25.4mm万向轮毂*1、25.4mm万向珠*1、5x7方框梁*2、双链接销*6、3格实销*12、2格实销*20、3x7双角度梁（米白色）*4、3格梁（黄色）*5、单销*57格交错孔梁*3、交错梁，L型梁*2、彩盒*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4EB1" w14:textId="384532E2" w:rsidR="00A16A3C" w:rsidRDefault="00366748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1900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D9DB8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E6CC" w14:textId="514CE6D2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  <w:r w:rsidR="00366748">
              <w:rPr>
                <w:rFonts w:ascii="宋体" w:hAnsi="宋体" w:cs="宋体" w:hint="eastAsia"/>
                <w:sz w:val="20"/>
                <w:szCs w:val="20"/>
              </w:rPr>
              <w:t>28</w:t>
            </w:r>
            <w:r>
              <w:rPr>
                <w:rFonts w:ascii="宋体" w:hAnsi="宋体" w:cs="宋体" w:hint="eastAsia"/>
                <w:sz w:val="20"/>
                <w:szCs w:val="20"/>
              </w:rPr>
              <w:t>00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9AB5" w14:textId="77777777" w:rsidR="00A16A3C" w:rsidRDefault="00A16A3C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A16A3C" w14:paraId="56C1BC99" w14:textId="77777777">
        <w:trPr>
          <w:trHeight w:val="1241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2FFB4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53C8" w14:textId="77777777" w:rsidR="00A16A3C" w:rsidRDefault="00000000">
            <w:pPr>
              <w:tabs>
                <w:tab w:val="left" w:pos="314"/>
              </w:tabs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小学人工智能套装三阶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6F6C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颜色识别传感器*1</w:t>
            </w:r>
          </w:p>
          <w:p w14:paraId="5204BC8C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旋钮(电位器)*1</w:t>
            </w:r>
          </w:p>
          <w:p w14:paraId="5360B513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合成语音模块*1；灰色连接线 L=30cm*5</w:t>
            </w:r>
          </w:p>
          <w:p w14:paraId="12AE136F" w14:textId="77777777" w:rsidR="00A16A3C" w:rsidRDefault="00000000">
            <w:pPr>
              <w:jc w:val="left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彩盒*1；其他包装辅助材料*1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B26D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650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3EBA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F0E07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7800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59BA6" w14:textId="77777777" w:rsidR="00A16A3C" w:rsidRDefault="00A16A3C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A16A3C" w14:paraId="0677EF8F" w14:textId="77777777">
        <w:trPr>
          <w:trHeight w:val="126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1B25E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B3C0F" w14:textId="77777777" w:rsidR="00A16A3C" w:rsidRDefault="00000000">
            <w:pPr>
              <w:tabs>
                <w:tab w:val="left" w:pos="314"/>
              </w:tabs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竞赛</w:t>
            </w:r>
            <w:r>
              <w:rPr>
                <w:rFonts w:ascii="宋体" w:hAnsi="宋体" w:cs="宋体" w:hint="eastAsia"/>
                <w:sz w:val="20"/>
                <w:szCs w:val="20"/>
              </w:rPr>
              <w:t>器材</w:t>
            </w:r>
            <w:r>
              <w:rPr>
                <w:rFonts w:ascii="宋体" w:hAnsi="宋体" w:cs="宋体"/>
                <w:sz w:val="20"/>
                <w:szCs w:val="20"/>
              </w:rPr>
              <w:t>扩展包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707D" w14:textId="77777777" w:rsidR="00A16A3C" w:rsidRDefault="00000000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智能循迹模块（蓝色版 带线)*1</w:t>
            </w:r>
          </w:p>
          <w:p w14:paraId="433D0563" w14:textId="77777777" w:rsidR="00A16A3C" w:rsidRDefault="00000000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硅胶轮胎7020*1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CCF6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580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B425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76096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3480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2F6DBC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满足2025年重庆市中小学人工智能与编程教育展评活动，同时可参加青少年航天创新大赛、世界机器人大赛等白名单赛事</w:t>
            </w:r>
          </w:p>
          <w:p w14:paraId="637FBEE9" w14:textId="77777777" w:rsidR="00A16A3C" w:rsidRDefault="00A16A3C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A16A3C" w14:paraId="05420760" w14:textId="77777777">
        <w:trPr>
          <w:trHeight w:val="1107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6C41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5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A713" w14:textId="77777777" w:rsidR="00A16A3C" w:rsidRDefault="00000000">
            <w:pPr>
              <w:tabs>
                <w:tab w:val="left" w:pos="314"/>
              </w:tabs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竞赛传感器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A9F18" w14:textId="77777777" w:rsidR="00A16A3C" w:rsidRDefault="00000000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遥控手柄(2.4G普及版）*1套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1E184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268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54B0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5A47C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1072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0F90" w14:textId="77777777" w:rsidR="00A16A3C" w:rsidRDefault="00A16A3C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A16A3C" w14:paraId="75157A63" w14:textId="77777777">
        <w:trPr>
          <w:trHeight w:val="123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45B19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B860" w14:textId="77777777" w:rsidR="00A16A3C" w:rsidRDefault="00000000">
            <w:pPr>
              <w:tabs>
                <w:tab w:val="left" w:pos="314"/>
              </w:tabs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智能硬件挑战赛-地图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CE595" w14:textId="77777777" w:rsidR="00A16A3C" w:rsidRDefault="00000000">
            <w:pPr>
              <w:widowControl/>
              <w:rPr>
                <w:sz w:val="28"/>
                <w:szCs w:val="24"/>
              </w:rPr>
            </w:pPr>
            <w:r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 w:bidi="ar"/>
              </w:rPr>
              <w:t>240cmx150cm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比赛场地地图</w:t>
            </w:r>
          </w:p>
          <w:p w14:paraId="525ABCEE" w14:textId="77777777" w:rsidR="00A16A3C" w:rsidRDefault="00A16A3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2D7C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280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918F4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18CA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280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49B96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满足2025年重庆市中小学编程教育展评活动比赛-智能硬件挑战赛比赛</w:t>
            </w:r>
          </w:p>
        </w:tc>
      </w:tr>
      <w:tr w:rsidR="00A16A3C" w14:paraId="62FE2E65" w14:textId="77777777">
        <w:trPr>
          <w:trHeight w:val="1304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625FF" w14:textId="77777777" w:rsidR="00A16A3C" w:rsidRDefault="0000000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合计（元）</w:t>
            </w:r>
          </w:p>
        </w:tc>
        <w:tc>
          <w:tcPr>
            <w:tcW w:w="91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F1DC8" w14:textId="04528972" w:rsidR="00A16A3C" w:rsidRDefault="00000000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金额：4</w:t>
            </w:r>
            <w:r w:rsidR="00366748">
              <w:rPr>
                <w:rFonts w:ascii="宋体" w:hAnsi="宋体" w:cs="宋体" w:hint="eastAsia"/>
                <w:sz w:val="20"/>
                <w:szCs w:val="20"/>
              </w:rPr>
              <w:t>7312</w:t>
            </w:r>
            <w:r>
              <w:rPr>
                <w:rFonts w:ascii="宋体" w:hAnsi="宋体" w:cs="宋体" w:hint="eastAsia"/>
                <w:sz w:val="20"/>
                <w:szCs w:val="20"/>
              </w:rPr>
              <w:t>元，大写：肆万陆仟壹佰壹拾贰元整</w:t>
            </w:r>
          </w:p>
        </w:tc>
      </w:tr>
    </w:tbl>
    <w:p w14:paraId="58E93A40" w14:textId="77777777" w:rsidR="00A16A3C" w:rsidRDefault="00A16A3C">
      <w:pPr>
        <w:rPr>
          <w:rFonts w:hint="eastAsia"/>
        </w:rPr>
      </w:pPr>
    </w:p>
    <w:sectPr w:rsidR="00A16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DC515" w14:textId="77777777" w:rsidR="00266F5B" w:rsidRDefault="00266F5B" w:rsidP="00366748">
      <w:r>
        <w:separator/>
      </w:r>
    </w:p>
  </w:endnote>
  <w:endnote w:type="continuationSeparator" w:id="0">
    <w:p w14:paraId="3621554E" w14:textId="77777777" w:rsidR="00266F5B" w:rsidRDefault="00266F5B" w:rsidP="00366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6BD36" w14:textId="77777777" w:rsidR="00266F5B" w:rsidRDefault="00266F5B" w:rsidP="00366748">
      <w:r>
        <w:separator/>
      </w:r>
    </w:p>
  </w:footnote>
  <w:footnote w:type="continuationSeparator" w:id="0">
    <w:p w14:paraId="7F24E26B" w14:textId="77777777" w:rsidR="00266F5B" w:rsidRDefault="00266F5B" w:rsidP="00366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74C2CA6"/>
    <w:rsid w:val="00266F5B"/>
    <w:rsid w:val="00366748"/>
    <w:rsid w:val="00A16A3C"/>
    <w:rsid w:val="00C6370A"/>
    <w:rsid w:val="174C2CA6"/>
    <w:rsid w:val="1A3F729E"/>
    <w:rsid w:val="2411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B50B7C"/>
  <w15:docId w15:val="{0AF7CF2E-008F-4AD6-A91E-D5A2370BE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67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6674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366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6674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340</Words>
  <Characters>429</Characters>
  <Application>Microsoft Office Word</Application>
  <DocSecurity>0</DocSecurity>
  <Lines>61</Lines>
  <Paragraphs>54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×Cici _</dc:creator>
  <cp:lastModifiedBy>开兴 李</cp:lastModifiedBy>
  <cp:revision>2</cp:revision>
  <dcterms:created xsi:type="dcterms:W3CDTF">2025-08-20T07:41:00Z</dcterms:created>
  <dcterms:modified xsi:type="dcterms:W3CDTF">2025-08-24T03:54:00Z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90AF46565FE041969576D041A03855AA_13</vt:lpwstr>
  </property>
  <property fmtid="{D5CDD505-2E9C-101B-9397-08002B2CF9AE}" pid="4" name="KSOTemplateDocerSaveRecord">
    <vt:lpwstr>eyJoZGlkIjoiMmM4OWVjMGFlOGZhOWNkMWFhYzk5ZGYyZmFlMGE3ODkiLCJ1c2VySWQiOiIyNTkwMDExODgifQ==</vt:lpwstr>
  </property>
</Properties>
</file>